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175B2" w14:textId="2C372178" w:rsidR="00D0628C" w:rsidRPr="0071108F" w:rsidRDefault="0071108F" w:rsidP="0071108F">
      <w:pPr>
        <w:widowControl w:val="0"/>
        <w:autoSpaceDE w:val="0"/>
        <w:autoSpaceDN w:val="0"/>
        <w:adjustRightInd w:val="0"/>
        <w:spacing w:after="0" w:line="240" w:lineRule="auto"/>
        <w:rPr>
          <w:rFonts w:ascii="Arial" w:hAnsi="Arial" w:cs="Arial"/>
          <w:lang w:eastAsia="en-GB"/>
        </w:rPr>
      </w:pPr>
      <w:r>
        <w:rPr>
          <w:rFonts w:ascii="Arial" w:hAnsi="Arial" w:cs="Arial"/>
          <w:lang w:eastAsia="en-GB"/>
        </w:rPr>
        <w:t>Applications to be advertised week commencing Monday 15 May 2023</w:t>
      </w:r>
    </w:p>
    <w:p w14:paraId="63FD08A0" w14:textId="77777777" w:rsidR="00D0628C" w:rsidRPr="0071108F" w:rsidRDefault="00D0628C" w:rsidP="0071108F">
      <w:pPr>
        <w:widowControl w:val="0"/>
        <w:autoSpaceDE w:val="0"/>
        <w:autoSpaceDN w:val="0"/>
        <w:adjustRightInd w:val="0"/>
        <w:spacing w:after="0" w:line="240" w:lineRule="auto"/>
        <w:rPr>
          <w:rFonts w:ascii="Arial" w:hAnsi="Arial" w:cs="Arial"/>
          <w:lang w:eastAsia="en-GB"/>
        </w:rPr>
      </w:pPr>
    </w:p>
    <w:p w14:paraId="3A68E285" w14:textId="77777777" w:rsidR="00BA746A" w:rsidRPr="0071108F" w:rsidRDefault="00BA746A" w:rsidP="0071108F">
      <w:pPr>
        <w:widowControl w:val="0"/>
        <w:autoSpaceDE w:val="0"/>
        <w:autoSpaceDN w:val="0"/>
        <w:adjustRightInd w:val="0"/>
        <w:spacing w:after="0" w:line="240" w:lineRule="auto"/>
        <w:rPr>
          <w:rFonts w:ascii="Arial" w:hAnsi="Arial" w:cs="Arial"/>
          <w:lang w:eastAsia="en-GB"/>
        </w:rPr>
      </w:pPr>
      <w:r w:rsidRPr="0071108F">
        <w:rPr>
          <w:rFonts w:ascii="Arial" w:hAnsi="Arial" w:cs="Arial"/>
          <w:lang w:eastAsia="en-GB"/>
        </w:rPr>
        <w:t xml:space="preserve">Full details of the following planning applications including plans, maps and drawings are available to view on </w:t>
      </w:r>
      <w:r w:rsidRPr="0071108F">
        <w:rPr>
          <w:rFonts w:ascii="Arial" w:hAnsi="Arial" w:cs="Arial"/>
        </w:rPr>
        <w:t>Mid Ulster District Council Public Access Website https://planning.midulstercouncil.org/online-applications/</w:t>
      </w:r>
      <w:r w:rsidRPr="0071108F">
        <w:rPr>
          <w:rFonts w:ascii="Arial" w:hAnsi="Arial" w:cs="Arial"/>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71108F">
        <w:rPr>
          <w:rFonts w:ascii="Arial" w:hAnsi="Arial" w:cs="Arial"/>
        </w:rPr>
        <w:t>Website</w:t>
      </w:r>
      <w:r w:rsidRPr="0071108F">
        <w:rPr>
          <w:rFonts w:ascii="Arial" w:hAnsi="Arial" w:cs="Arial"/>
          <w:lang w:eastAsia="en-GB"/>
        </w:rPr>
        <w:t>.</w:t>
      </w:r>
    </w:p>
    <w:p w14:paraId="64C6DC29" w14:textId="77777777" w:rsidR="007562E4" w:rsidRPr="0071108F" w:rsidRDefault="007562E4" w:rsidP="0071108F">
      <w:pPr>
        <w:widowControl w:val="0"/>
        <w:autoSpaceDE w:val="0"/>
        <w:autoSpaceDN w:val="0"/>
        <w:adjustRightInd w:val="0"/>
        <w:spacing w:after="0" w:line="240" w:lineRule="auto"/>
        <w:rPr>
          <w:rFonts w:ascii="Arial" w:hAnsi="Arial" w:cs="Arial"/>
          <w:lang w:eastAsia="en-GB"/>
        </w:rPr>
      </w:pPr>
    </w:p>
    <w:p w14:paraId="3BF8F48D" w14:textId="77777777" w:rsidR="007562E4" w:rsidRPr="0071108F" w:rsidRDefault="007562E4" w:rsidP="0071108F">
      <w:pPr>
        <w:widowControl w:val="0"/>
        <w:autoSpaceDE w:val="0"/>
        <w:autoSpaceDN w:val="0"/>
        <w:adjustRightInd w:val="0"/>
        <w:spacing w:after="0" w:line="240" w:lineRule="auto"/>
        <w:rPr>
          <w:rFonts w:ascii="Arial" w:hAnsi="Arial" w:cs="Arial"/>
          <w:lang w:eastAsia="en-GB"/>
        </w:rPr>
      </w:pPr>
      <w:r w:rsidRPr="0071108F">
        <w:rPr>
          <w:rFonts w:ascii="Arial" w:hAnsi="Arial" w:cs="Arial"/>
          <w:lang w:eastAsia="en-GB"/>
        </w:rPr>
        <w:t xml:space="preserve">Revised schemes of delegation for determining planning applications and other planning decisions took </w:t>
      </w:r>
      <w:r w:rsidR="00C62EFC" w:rsidRPr="0071108F">
        <w:rPr>
          <w:rFonts w:ascii="Arial" w:hAnsi="Arial" w:cs="Arial"/>
          <w:lang w:eastAsia="en-GB"/>
        </w:rPr>
        <w:t>e</w:t>
      </w:r>
      <w:r w:rsidRPr="0071108F">
        <w:rPr>
          <w:rFonts w:ascii="Arial" w:hAnsi="Arial" w:cs="Arial"/>
          <w:lang w:eastAsia="en-GB"/>
        </w:rPr>
        <w:t>ffect on Friday 28</w:t>
      </w:r>
      <w:r w:rsidRPr="0071108F">
        <w:rPr>
          <w:rFonts w:ascii="Arial" w:hAnsi="Arial" w:cs="Arial"/>
          <w:vertAlign w:val="superscript"/>
          <w:lang w:eastAsia="en-GB"/>
        </w:rPr>
        <w:t>th</w:t>
      </w:r>
      <w:r w:rsidRPr="0071108F">
        <w:rPr>
          <w:rFonts w:ascii="Arial" w:hAnsi="Arial" w:cs="Arial"/>
          <w:lang w:eastAsia="en-GB"/>
        </w:rPr>
        <w:t xml:space="preserve"> April 2023. Copies of these schemes are available on the Website or from Magherafelt Council Offices.</w:t>
      </w:r>
    </w:p>
    <w:p w14:paraId="58CA8F07" w14:textId="77777777" w:rsidR="007562E4" w:rsidRPr="0071108F" w:rsidRDefault="007562E4" w:rsidP="0071108F">
      <w:pPr>
        <w:widowControl w:val="0"/>
        <w:autoSpaceDE w:val="0"/>
        <w:autoSpaceDN w:val="0"/>
        <w:adjustRightInd w:val="0"/>
        <w:spacing w:after="0" w:line="240" w:lineRule="auto"/>
        <w:rPr>
          <w:rFonts w:ascii="Arial" w:hAnsi="Arial" w:cs="Arial"/>
          <w:lang w:eastAsia="en-GB"/>
        </w:rPr>
      </w:pPr>
    </w:p>
    <w:p w14:paraId="6DDDD628" w14:textId="77777777" w:rsidR="00D0628C" w:rsidRPr="0071108F" w:rsidRDefault="00D0628C" w:rsidP="0071108F">
      <w:pPr>
        <w:widowControl w:val="0"/>
        <w:autoSpaceDE w:val="0"/>
        <w:autoSpaceDN w:val="0"/>
        <w:adjustRightInd w:val="0"/>
        <w:spacing w:after="0" w:line="240" w:lineRule="auto"/>
        <w:rPr>
          <w:rFonts w:ascii="Arial" w:hAnsi="Arial" w:cs="Arial"/>
        </w:rPr>
      </w:pPr>
    </w:p>
    <w:tbl>
      <w:tblPr>
        <w:tblStyle w:val="TableGrid"/>
        <w:tblW w:w="9039" w:type="dxa"/>
        <w:tblLayout w:type="fixed"/>
        <w:tblLook w:val="04A0" w:firstRow="1" w:lastRow="0" w:firstColumn="1" w:lastColumn="0" w:noHBand="0" w:noVBand="1"/>
        <w:tblCaption w:val="Applications advertised week commencing Monday 15 May 2023"/>
        <w:tblDescription w:val="Applications advertised week commencing Monday 15 May 2023"/>
      </w:tblPr>
      <w:tblGrid>
        <w:gridCol w:w="2670"/>
        <w:gridCol w:w="3024"/>
        <w:gridCol w:w="3345"/>
      </w:tblGrid>
      <w:tr w:rsidR="0071108F" w:rsidRPr="0071108F" w14:paraId="6A6689B8" w14:textId="77777777" w:rsidTr="003929B1">
        <w:trPr>
          <w:cantSplit/>
          <w:tblHeader/>
        </w:trPr>
        <w:tc>
          <w:tcPr>
            <w:tcW w:w="2670" w:type="dxa"/>
            <w:hideMark/>
          </w:tcPr>
          <w:p w14:paraId="726DBBD5" w14:textId="29AFEA8A" w:rsidR="0071108F" w:rsidRPr="0071108F" w:rsidRDefault="0071108F">
            <w:pPr>
              <w:widowControl w:val="0"/>
              <w:autoSpaceDE w:val="0"/>
              <w:autoSpaceDN w:val="0"/>
              <w:adjustRightInd w:val="0"/>
              <w:spacing w:line="240" w:lineRule="auto"/>
              <w:rPr>
                <w:rFonts w:ascii="Arial" w:hAnsi="Arial" w:cs="Arial"/>
                <w:b/>
                <w:bCs/>
                <w:lang w:eastAsia="en-GB"/>
              </w:rPr>
            </w:pPr>
            <w:r w:rsidRPr="0071108F">
              <w:rPr>
                <w:rFonts w:ascii="Arial" w:hAnsi="Arial" w:cs="Arial"/>
                <w:b/>
                <w:bCs/>
                <w:lang w:eastAsia="en-GB"/>
              </w:rPr>
              <w:t>Application no</w:t>
            </w:r>
          </w:p>
        </w:tc>
        <w:tc>
          <w:tcPr>
            <w:tcW w:w="3024" w:type="dxa"/>
            <w:hideMark/>
          </w:tcPr>
          <w:p w14:paraId="76CBCB98" w14:textId="6193182C" w:rsidR="0071108F" w:rsidRPr="0071108F" w:rsidRDefault="0071108F">
            <w:pPr>
              <w:widowControl w:val="0"/>
              <w:autoSpaceDE w:val="0"/>
              <w:autoSpaceDN w:val="0"/>
              <w:adjustRightInd w:val="0"/>
              <w:spacing w:line="240" w:lineRule="auto"/>
              <w:rPr>
                <w:rFonts w:ascii="Arial" w:hAnsi="Arial" w:cs="Arial"/>
                <w:b/>
                <w:bCs/>
                <w:lang w:eastAsia="en-GB"/>
              </w:rPr>
            </w:pPr>
            <w:r w:rsidRPr="0071108F">
              <w:rPr>
                <w:rFonts w:ascii="Arial" w:hAnsi="Arial" w:cs="Arial"/>
                <w:b/>
                <w:bCs/>
                <w:lang w:eastAsia="en-GB"/>
              </w:rPr>
              <w:t>Location</w:t>
            </w:r>
          </w:p>
        </w:tc>
        <w:tc>
          <w:tcPr>
            <w:tcW w:w="3345" w:type="dxa"/>
            <w:hideMark/>
          </w:tcPr>
          <w:p w14:paraId="034E71BF" w14:textId="765FED58" w:rsidR="0071108F" w:rsidRPr="0071108F" w:rsidRDefault="0071108F">
            <w:pPr>
              <w:widowControl w:val="0"/>
              <w:autoSpaceDE w:val="0"/>
              <w:autoSpaceDN w:val="0"/>
              <w:adjustRightInd w:val="0"/>
              <w:spacing w:line="240" w:lineRule="auto"/>
              <w:rPr>
                <w:rFonts w:ascii="Arial" w:hAnsi="Arial" w:cs="Arial"/>
                <w:b/>
                <w:bCs/>
                <w:lang w:eastAsia="en-GB"/>
              </w:rPr>
            </w:pPr>
            <w:r w:rsidRPr="0071108F">
              <w:rPr>
                <w:rFonts w:ascii="Arial" w:hAnsi="Arial" w:cs="Arial"/>
                <w:b/>
                <w:bCs/>
                <w:lang w:eastAsia="en-GB"/>
              </w:rPr>
              <w:t>Proposal in brief</w:t>
            </w:r>
          </w:p>
        </w:tc>
      </w:tr>
      <w:tr w:rsidR="0071108F" w:rsidRPr="0071108F" w14:paraId="169209C6" w14:textId="77777777" w:rsidTr="0071108F">
        <w:tc>
          <w:tcPr>
            <w:tcW w:w="2670" w:type="dxa"/>
          </w:tcPr>
          <w:p w14:paraId="0645D282" w14:textId="77777777" w:rsidR="0071108F" w:rsidRPr="0071108F" w:rsidRDefault="0071108F">
            <w:pPr>
              <w:widowControl w:val="0"/>
              <w:autoSpaceDE w:val="0"/>
              <w:autoSpaceDN w:val="0"/>
              <w:adjustRightInd w:val="0"/>
              <w:spacing w:line="240" w:lineRule="auto"/>
              <w:rPr>
                <w:rFonts w:ascii="Arial" w:hAnsi="Arial" w:cs="Arial"/>
                <w:lang w:eastAsia="en-GB"/>
              </w:rPr>
            </w:pPr>
            <w:r w:rsidRPr="0071108F">
              <w:rPr>
                <w:rFonts w:ascii="Arial" w:hAnsi="Arial" w:cs="Arial"/>
              </w:rPr>
              <w:t>LA09/2023/0492/F</w:t>
            </w:r>
          </w:p>
        </w:tc>
        <w:tc>
          <w:tcPr>
            <w:tcW w:w="3024" w:type="dxa"/>
          </w:tcPr>
          <w:p w14:paraId="3FA97F99" w14:textId="77777777" w:rsidR="0071108F" w:rsidRPr="0071108F" w:rsidRDefault="0071108F" w:rsidP="00C62EFC">
            <w:pPr>
              <w:widowControl w:val="0"/>
              <w:autoSpaceDE w:val="0"/>
              <w:autoSpaceDN w:val="0"/>
              <w:adjustRightInd w:val="0"/>
              <w:spacing w:line="240" w:lineRule="auto"/>
              <w:rPr>
                <w:rFonts w:ascii="Arial" w:hAnsi="Arial" w:cs="Arial"/>
                <w:lang w:eastAsia="en-GB"/>
              </w:rPr>
            </w:pPr>
            <w:r w:rsidRPr="0071108F">
              <w:rPr>
                <w:rFonts w:ascii="Arial" w:hAnsi="Arial" w:cs="Arial"/>
                <w:lang w:eastAsia="en-GB"/>
              </w:rPr>
              <w:t xml:space="preserve">Adj. &amp; S.W. of 57 </w:t>
            </w:r>
            <w:proofErr w:type="spellStart"/>
            <w:r w:rsidRPr="0071108F">
              <w:rPr>
                <w:rFonts w:ascii="Arial" w:hAnsi="Arial" w:cs="Arial"/>
                <w:lang w:eastAsia="en-GB"/>
              </w:rPr>
              <w:t>Ballymacpeake</w:t>
            </w:r>
            <w:proofErr w:type="spellEnd"/>
            <w:r w:rsidRPr="0071108F">
              <w:rPr>
                <w:rFonts w:ascii="Arial" w:hAnsi="Arial" w:cs="Arial"/>
                <w:lang w:eastAsia="en-GB"/>
              </w:rPr>
              <w:t xml:space="preserve"> Road, </w:t>
            </w:r>
            <w:proofErr w:type="spellStart"/>
            <w:r w:rsidRPr="0071108F">
              <w:rPr>
                <w:rFonts w:ascii="Arial" w:hAnsi="Arial" w:cs="Arial"/>
                <w:lang w:eastAsia="en-GB"/>
              </w:rPr>
              <w:t>Portglenone</w:t>
            </w:r>
            <w:proofErr w:type="spellEnd"/>
          </w:p>
        </w:tc>
        <w:tc>
          <w:tcPr>
            <w:tcW w:w="3345" w:type="dxa"/>
          </w:tcPr>
          <w:p w14:paraId="6490D72A" w14:textId="77777777" w:rsidR="0071108F" w:rsidRPr="0071108F" w:rsidRDefault="0071108F">
            <w:pPr>
              <w:widowControl w:val="0"/>
              <w:autoSpaceDE w:val="0"/>
              <w:autoSpaceDN w:val="0"/>
              <w:adjustRightInd w:val="0"/>
              <w:spacing w:line="240" w:lineRule="auto"/>
              <w:rPr>
                <w:rFonts w:ascii="Arial" w:hAnsi="Arial" w:cs="Arial"/>
                <w:lang w:eastAsia="en-GB"/>
              </w:rPr>
            </w:pPr>
            <w:r w:rsidRPr="0071108F">
              <w:rPr>
                <w:rFonts w:ascii="Arial" w:hAnsi="Arial" w:cs="Arial"/>
                <w:lang w:eastAsia="en-GB"/>
              </w:rPr>
              <w:t>Replacement dwelling</w:t>
            </w:r>
          </w:p>
        </w:tc>
      </w:tr>
      <w:tr w:rsidR="0071108F" w:rsidRPr="0071108F" w14:paraId="2DDB27C0" w14:textId="77777777" w:rsidTr="0071108F">
        <w:tc>
          <w:tcPr>
            <w:tcW w:w="2670" w:type="dxa"/>
          </w:tcPr>
          <w:p w14:paraId="766B202E" w14:textId="77777777" w:rsidR="0071108F" w:rsidRPr="0071108F" w:rsidRDefault="0071108F">
            <w:pPr>
              <w:widowControl w:val="0"/>
              <w:autoSpaceDE w:val="0"/>
              <w:autoSpaceDN w:val="0"/>
              <w:adjustRightInd w:val="0"/>
              <w:spacing w:line="240" w:lineRule="auto"/>
              <w:rPr>
                <w:rFonts w:ascii="Arial" w:hAnsi="Arial" w:cs="Arial"/>
                <w:lang w:eastAsia="en-GB"/>
              </w:rPr>
            </w:pPr>
            <w:r w:rsidRPr="0071108F">
              <w:rPr>
                <w:rFonts w:ascii="Arial" w:hAnsi="Arial" w:cs="Arial"/>
              </w:rPr>
              <w:t>LA09/2023/0502/F</w:t>
            </w:r>
          </w:p>
        </w:tc>
        <w:tc>
          <w:tcPr>
            <w:tcW w:w="3024" w:type="dxa"/>
          </w:tcPr>
          <w:p w14:paraId="06BE84D8" w14:textId="77777777" w:rsidR="0071108F" w:rsidRPr="0071108F" w:rsidRDefault="0071108F" w:rsidP="00C62EFC">
            <w:pPr>
              <w:widowControl w:val="0"/>
              <w:autoSpaceDE w:val="0"/>
              <w:autoSpaceDN w:val="0"/>
              <w:adjustRightInd w:val="0"/>
              <w:spacing w:line="240" w:lineRule="auto"/>
              <w:rPr>
                <w:rFonts w:ascii="Arial" w:hAnsi="Arial" w:cs="Arial"/>
                <w:lang w:eastAsia="en-GB"/>
              </w:rPr>
            </w:pPr>
            <w:r w:rsidRPr="0071108F">
              <w:rPr>
                <w:rFonts w:ascii="Arial" w:hAnsi="Arial" w:cs="Arial"/>
                <w:lang w:eastAsia="en-GB"/>
              </w:rPr>
              <w:t>54 Station Road, Maghera</w:t>
            </w:r>
          </w:p>
        </w:tc>
        <w:tc>
          <w:tcPr>
            <w:tcW w:w="3345" w:type="dxa"/>
          </w:tcPr>
          <w:p w14:paraId="55FAF6F5" w14:textId="77777777" w:rsidR="0071108F" w:rsidRPr="0071108F" w:rsidRDefault="0071108F">
            <w:pPr>
              <w:widowControl w:val="0"/>
              <w:autoSpaceDE w:val="0"/>
              <w:autoSpaceDN w:val="0"/>
              <w:adjustRightInd w:val="0"/>
              <w:spacing w:line="240" w:lineRule="auto"/>
              <w:rPr>
                <w:rFonts w:ascii="Arial" w:hAnsi="Arial" w:cs="Arial"/>
                <w:lang w:eastAsia="en-GB"/>
              </w:rPr>
            </w:pPr>
            <w:r w:rsidRPr="0071108F">
              <w:rPr>
                <w:rFonts w:ascii="Arial" w:hAnsi="Arial" w:cs="Arial"/>
                <w:lang w:eastAsia="en-GB"/>
              </w:rPr>
              <w:t xml:space="preserve">Extension </w:t>
            </w:r>
          </w:p>
        </w:tc>
      </w:tr>
      <w:tr w:rsidR="0071108F" w:rsidRPr="0071108F" w14:paraId="4A662CD5" w14:textId="77777777" w:rsidTr="0071108F">
        <w:tc>
          <w:tcPr>
            <w:tcW w:w="2670" w:type="dxa"/>
          </w:tcPr>
          <w:p w14:paraId="3BB5E8C2" w14:textId="77777777" w:rsidR="0071108F" w:rsidRPr="0071108F" w:rsidRDefault="0071108F">
            <w:pPr>
              <w:widowControl w:val="0"/>
              <w:autoSpaceDE w:val="0"/>
              <w:autoSpaceDN w:val="0"/>
              <w:adjustRightInd w:val="0"/>
              <w:spacing w:line="240" w:lineRule="auto"/>
              <w:rPr>
                <w:rFonts w:ascii="Arial" w:hAnsi="Arial" w:cs="Arial"/>
                <w:lang w:eastAsia="en-GB"/>
              </w:rPr>
            </w:pPr>
            <w:r w:rsidRPr="0071108F">
              <w:rPr>
                <w:rFonts w:ascii="Arial" w:hAnsi="Arial" w:cs="Arial"/>
              </w:rPr>
              <w:t>LA09/2023/0490/RM</w:t>
            </w:r>
          </w:p>
        </w:tc>
        <w:tc>
          <w:tcPr>
            <w:tcW w:w="3024" w:type="dxa"/>
          </w:tcPr>
          <w:p w14:paraId="4CAF1DFD" w14:textId="77777777" w:rsidR="0071108F" w:rsidRPr="0071108F" w:rsidRDefault="0071108F">
            <w:pPr>
              <w:widowControl w:val="0"/>
              <w:autoSpaceDE w:val="0"/>
              <w:autoSpaceDN w:val="0"/>
              <w:adjustRightInd w:val="0"/>
              <w:spacing w:line="240" w:lineRule="auto"/>
              <w:rPr>
                <w:rFonts w:ascii="Arial" w:hAnsi="Arial" w:cs="Arial"/>
                <w:lang w:eastAsia="en-GB"/>
              </w:rPr>
            </w:pPr>
            <w:r w:rsidRPr="0071108F">
              <w:rPr>
                <w:rFonts w:ascii="Arial" w:hAnsi="Arial" w:cs="Arial"/>
                <w:lang w:eastAsia="en-GB"/>
              </w:rPr>
              <w:t xml:space="preserve">Approx. 30M S.E. of No.35 </w:t>
            </w:r>
            <w:proofErr w:type="spellStart"/>
            <w:r w:rsidRPr="0071108F">
              <w:rPr>
                <w:rFonts w:ascii="Arial" w:hAnsi="Arial" w:cs="Arial"/>
                <w:lang w:eastAsia="en-GB"/>
              </w:rPr>
              <w:t>Halfgayne</w:t>
            </w:r>
            <w:proofErr w:type="spellEnd"/>
            <w:r w:rsidRPr="0071108F">
              <w:rPr>
                <w:rFonts w:ascii="Arial" w:hAnsi="Arial" w:cs="Arial"/>
                <w:lang w:eastAsia="en-GB"/>
              </w:rPr>
              <w:t xml:space="preserve"> Road, Maghera</w:t>
            </w:r>
          </w:p>
        </w:tc>
        <w:tc>
          <w:tcPr>
            <w:tcW w:w="3345" w:type="dxa"/>
          </w:tcPr>
          <w:p w14:paraId="751E3FA2" w14:textId="77777777" w:rsidR="0071108F" w:rsidRPr="0071108F" w:rsidRDefault="0071108F">
            <w:pPr>
              <w:widowControl w:val="0"/>
              <w:autoSpaceDE w:val="0"/>
              <w:autoSpaceDN w:val="0"/>
              <w:adjustRightInd w:val="0"/>
              <w:spacing w:line="240" w:lineRule="auto"/>
              <w:rPr>
                <w:rFonts w:ascii="Arial" w:hAnsi="Arial" w:cs="Arial"/>
                <w:lang w:eastAsia="en-GB"/>
              </w:rPr>
            </w:pPr>
            <w:r w:rsidRPr="0071108F">
              <w:rPr>
                <w:rFonts w:ascii="Arial" w:hAnsi="Arial" w:cs="Arial"/>
                <w:lang w:eastAsia="en-GB"/>
              </w:rPr>
              <w:t>Dwelling &amp; Store</w:t>
            </w:r>
          </w:p>
        </w:tc>
      </w:tr>
      <w:tr w:rsidR="0071108F" w:rsidRPr="0071108F" w14:paraId="2DD3FDEA" w14:textId="77777777" w:rsidTr="0071108F">
        <w:tc>
          <w:tcPr>
            <w:tcW w:w="2670" w:type="dxa"/>
          </w:tcPr>
          <w:p w14:paraId="7AAA9654" w14:textId="77777777" w:rsidR="0071108F" w:rsidRPr="0071108F" w:rsidRDefault="0071108F">
            <w:pPr>
              <w:widowControl w:val="0"/>
              <w:autoSpaceDE w:val="0"/>
              <w:autoSpaceDN w:val="0"/>
              <w:adjustRightInd w:val="0"/>
              <w:spacing w:line="240" w:lineRule="auto"/>
              <w:rPr>
                <w:rFonts w:ascii="Arial" w:hAnsi="Arial" w:cs="Arial"/>
                <w:lang w:eastAsia="en-GB"/>
              </w:rPr>
            </w:pPr>
            <w:r w:rsidRPr="0071108F">
              <w:rPr>
                <w:rFonts w:ascii="Arial" w:hAnsi="Arial" w:cs="Arial"/>
              </w:rPr>
              <w:t>LA09/2023/0484/RM</w:t>
            </w:r>
          </w:p>
        </w:tc>
        <w:tc>
          <w:tcPr>
            <w:tcW w:w="3024" w:type="dxa"/>
          </w:tcPr>
          <w:p w14:paraId="7D560355" w14:textId="77777777" w:rsidR="0071108F" w:rsidRPr="0071108F" w:rsidRDefault="0071108F" w:rsidP="00C62EFC">
            <w:pPr>
              <w:widowControl w:val="0"/>
              <w:autoSpaceDE w:val="0"/>
              <w:autoSpaceDN w:val="0"/>
              <w:adjustRightInd w:val="0"/>
              <w:spacing w:line="240" w:lineRule="auto"/>
              <w:rPr>
                <w:rFonts w:ascii="Arial" w:hAnsi="Arial" w:cs="Arial"/>
                <w:lang w:eastAsia="en-GB"/>
              </w:rPr>
            </w:pPr>
            <w:r w:rsidRPr="0071108F">
              <w:rPr>
                <w:rFonts w:ascii="Arial" w:hAnsi="Arial" w:cs="Arial"/>
                <w:lang w:eastAsia="en-GB"/>
              </w:rPr>
              <w:t xml:space="preserve">Immediately W. of </w:t>
            </w:r>
            <w:proofErr w:type="spellStart"/>
            <w:r w:rsidRPr="0071108F">
              <w:rPr>
                <w:rFonts w:ascii="Arial" w:hAnsi="Arial" w:cs="Arial"/>
                <w:lang w:eastAsia="en-GB"/>
              </w:rPr>
              <w:t>Kilcronagh</w:t>
            </w:r>
            <w:proofErr w:type="spellEnd"/>
            <w:r w:rsidRPr="0071108F">
              <w:rPr>
                <w:rFonts w:ascii="Arial" w:hAnsi="Arial" w:cs="Arial"/>
                <w:lang w:eastAsia="en-GB"/>
              </w:rPr>
              <w:t xml:space="preserve"> Business Park, Cookstown</w:t>
            </w:r>
          </w:p>
        </w:tc>
        <w:tc>
          <w:tcPr>
            <w:tcW w:w="3345" w:type="dxa"/>
          </w:tcPr>
          <w:p w14:paraId="67CAC698" w14:textId="77777777" w:rsidR="0071108F" w:rsidRPr="0071108F" w:rsidRDefault="0071108F">
            <w:pPr>
              <w:widowControl w:val="0"/>
              <w:autoSpaceDE w:val="0"/>
              <w:autoSpaceDN w:val="0"/>
              <w:adjustRightInd w:val="0"/>
              <w:spacing w:line="240" w:lineRule="auto"/>
              <w:rPr>
                <w:rFonts w:ascii="Arial" w:hAnsi="Arial" w:cs="Arial"/>
                <w:lang w:eastAsia="en-GB"/>
              </w:rPr>
            </w:pPr>
            <w:r w:rsidRPr="0071108F">
              <w:rPr>
                <w:rFonts w:ascii="Arial" w:hAnsi="Arial" w:cs="Arial"/>
                <w:lang w:eastAsia="en-GB"/>
              </w:rPr>
              <w:t xml:space="preserve">Phase 1 of Business Park development </w:t>
            </w:r>
          </w:p>
        </w:tc>
      </w:tr>
      <w:tr w:rsidR="0071108F" w:rsidRPr="0071108F" w14:paraId="08FEF374" w14:textId="77777777" w:rsidTr="0071108F">
        <w:tc>
          <w:tcPr>
            <w:tcW w:w="2670" w:type="dxa"/>
          </w:tcPr>
          <w:p w14:paraId="01E184A9" w14:textId="77777777" w:rsidR="0071108F" w:rsidRPr="0071108F" w:rsidRDefault="0071108F">
            <w:pPr>
              <w:widowControl w:val="0"/>
              <w:autoSpaceDE w:val="0"/>
              <w:autoSpaceDN w:val="0"/>
              <w:adjustRightInd w:val="0"/>
              <w:spacing w:line="240" w:lineRule="auto"/>
              <w:rPr>
                <w:rFonts w:ascii="Arial" w:hAnsi="Arial" w:cs="Arial"/>
                <w:lang w:eastAsia="en-GB"/>
              </w:rPr>
            </w:pPr>
            <w:r w:rsidRPr="0071108F">
              <w:rPr>
                <w:rFonts w:ascii="Arial" w:hAnsi="Arial" w:cs="Arial"/>
              </w:rPr>
              <w:t>LA09/2023/0497/F</w:t>
            </w:r>
          </w:p>
        </w:tc>
        <w:tc>
          <w:tcPr>
            <w:tcW w:w="3024" w:type="dxa"/>
          </w:tcPr>
          <w:p w14:paraId="43AAF567" w14:textId="77777777" w:rsidR="0071108F" w:rsidRPr="0071108F" w:rsidRDefault="0071108F" w:rsidP="00C62EFC">
            <w:pPr>
              <w:widowControl w:val="0"/>
              <w:autoSpaceDE w:val="0"/>
              <w:autoSpaceDN w:val="0"/>
              <w:adjustRightInd w:val="0"/>
              <w:spacing w:line="240" w:lineRule="auto"/>
              <w:rPr>
                <w:rFonts w:ascii="Arial" w:hAnsi="Arial" w:cs="Arial"/>
                <w:lang w:eastAsia="en-GB"/>
              </w:rPr>
            </w:pPr>
            <w:r w:rsidRPr="0071108F">
              <w:rPr>
                <w:rFonts w:ascii="Arial" w:hAnsi="Arial" w:cs="Arial"/>
                <w:lang w:eastAsia="en-GB"/>
              </w:rPr>
              <w:t xml:space="preserve">7 </w:t>
            </w:r>
            <w:proofErr w:type="spellStart"/>
            <w:r w:rsidRPr="0071108F">
              <w:rPr>
                <w:rFonts w:ascii="Arial" w:hAnsi="Arial" w:cs="Arial"/>
                <w:lang w:eastAsia="en-GB"/>
              </w:rPr>
              <w:t>Urbal</w:t>
            </w:r>
            <w:proofErr w:type="spellEnd"/>
            <w:r w:rsidRPr="0071108F">
              <w:rPr>
                <w:rFonts w:ascii="Arial" w:hAnsi="Arial" w:cs="Arial"/>
                <w:lang w:eastAsia="en-GB"/>
              </w:rPr>
              <w:t xml:space="preserve"> Lane, </w:t>
            </w:r>
            <w:proofErr w:type="spellStart"/>
            <w:r w:rsidRPr="0071108F">
              <w:rPr>
                <w:rFonts w:ascii="Arial" w:hAnsi="Arial" w:cs="Arial"/>
                <w:lang w:eastAsia="en-GB"/>
              </w:rPr>
              <w:t>Coagh</w:t>
            </w:r>
            <w:proofErr w:type="spellEnd"/>
          </w:p>
        </w:tc>
        <w:tc>
          <w:tcPr>
            <w:tcW w:w="3345" w:type="dxa"/>
          </w:tcPr>
          <w:p w14:paraId="10953821" w14:textId="77777777" w:rsidR="0071108F" w:rsidRPr="0071108F" w:rsidRDefault="0071108F">
            <w:pPr>
              <w:widowControl w:val="0"/>
              <w:autoSpaceDE w:val="0"/>
              <w:autoSpaceDN w:val="0"/>
              <w:adjustRightInd w:val="0"/>
              <w:spacing w:line="240" w:lineRule="auto"/>
              <w:rPr>
                <w:rFonts w:ascii="Arial" w:hAnsi="Arial" w:cs="Arial"/>
                <w:lang w:eastAsia="en-GB"/>
              </w:rPr>
            </w:pPr>
            <w:r w:rsidRPr="0071108F">
              <w:rPr>
                <w:rFonts w:ascii="Arial" w:hAnsi="Arial" w:cs="Arial"/>
                <w:lang w:eastAsia="en-GB"/>
              </w:rPr>
              <w:t xml:space="preserve">Porch </w:t>
            </w:r>
          </w:p>
        </w:tc>
      </w:tr>
      <w:tr w:rsidR="0071108F" w:rsidRPr="0071108F" w14:paraId="16977860" w14:textId="77777777" w:rsidTr="0071108F">
        <w:tc>
          <w:tcPr>
            <w:tcW w:w="2670" w:type="dxa"/>
          </w:tcPr>
          <w:p w14:paraId="172D3308" w14:textId="77777777" w:rsidR="0071108F" w:rsidRPr="0071108F" w:rsidRDefault="0071108F">
            <w:pPr>
              <w:widowControl w:val="0"/>
              <w:autoSpaceDE w:val="0"/>
              <w:autoSpaceDN w:val="0"/>
              <w:adjustRightInd w:val="0"/>
              <w:spacing w:line="240" w:lineRule="auto"/>
              <w:rPr>
                <w:rFonts w:ascii="Arial" w:hAnsi="Arial" w:cs="Arial"/>
              </w:rPr>
            </w:pPr>
            <w:r w:rsidRPr="0071108F">
              <w:rPr>
                <w:rFonts w:ascii="Arial" w:hAnsi="Arial" w:cs="Arial"/>
              </w:rPr>
              <w:t>LA09/2023/0494/F</w:t>
            </w:r>
          </w:p>
        </w:tc>
        <w:tc>
          <w:tcPr>
            <w:tcW w:w="3024" w:type="dxa"/>
          </w:tcPr>
          <w:p w14:paraId="3C0B7F97" w14:textId="77777777" w:rsidR="0071108F" w:rsidRPr="0071108F" w:rsidRDefault="0071108F">
            <w:pPr>
              <w:widowControl w:val="0"/>
              <w:autoSpaceDE w:val="0"/>
              <w:autoSpaceDN w:val="0"/>
              <w:adjustRightInd w:val="0"/>
              <w:spacing w:line="240" w:lineRule="auto"/>
              <w:rPr>
                <w:rFonts w:ascii="Arial" w:hAnsi="Arial" w:cs="Arial"/>
              </w:rPr>
            </w:pPr>
            <w:r w:rsidRPr="0071108F">
              <w:rPr>
                <w:rFonts w:ascii="Arial" w:hAnsi="Arial" w:cs="Arial"/>
              </w:rPr>
              <w:t>78 Rainey Street, Magherafelt</w:t>
            </w:r>
          </w:p>
          <w:p w14:paraId="202A9AD9" w14:textId="77777777" w:rsidR="0071108F" w:rsidRPr="0071108F" w:rsidRDefault="0071108F">
            <w:pPr>
              <w:widowControl w:val="0"/>
              <w:autoSpaceDE w:val="0"/>
              <w:autoSpaceDN w:val="0"/>
              <w:adjustRightInd w:val="0"/>
              <w:spacing w:line="240" w:lineRule="auto"/>
              <w:rPr>
                <w:rFonts w:ascii="Arial" w:hAnsi="Arial" w:cs="Arial"/>
              </w:rPr>
            </w:pPr>
          </w:p>
        </w:tc>
        <w:tc>
          <w:tcPr>
            <w:tcW w:w="3345" w:type="dxa"/>
          </w:tcPr>
          <w:p w14:paraId="1D834C41" w14:textId="77777777" w:rsidR="0071108F" w:rsidRPr="0071108F" w:rsidRDefault="0071108F">
            <w:pPr>
              <w:widowControl w:val="0"/>
              <w:autoSpaceDE w:val="0"/>
              <w:autoSpaceDN w:val="0"/>
              <w:adjustRightInd w:val="0"/>
              <w:spacing w:line="240" w:lineRule="auto"/>
              <w:rPr>
                <w:rFonts w:ascii="Arial" w:hAnsi="Arial" w:cs="Arial"/>
              </w:rPr>
            </w:pPr>
            <w:r w:rsidRPr="0071108F">
              <w:rPr>
                <w:rFonts w:ascii="Arial" w:hAnsi="Arial" w:cs="Arial"/>
              </w:rPr>
              <w:t>COU from existing ground floor office to food bank, cafe &amp; ancillary accommodation</w:t>
            </w:r>
          </w:p>
        </w:tc>
      </w:tr>
      <w:tr w:rsidR="0071108F" w:rsidRPr="0071108F" w14:paraId="16CE424A" w14:textId="77777777" w:rsidTr="0071108F">
        <w:tc>
          <w:tcPr>
            <w:tcW w:w="2670" w:type="dxa"/>
          </w:tcPr>
          <w:p w14:paraId="4860C234" w14:textId="77777777" w:rsidR="0071108F" w:rsidRPr="0071108F" w:rsidRDefault="0071108F" w:rsidP="000836FA">
            <w:pPr>
              <w:widowControl w:val="0"/>
              <w:autoSpaceDE w:val="0"/>
              <w:autoSpaceDN w:val="0"/>
              <w:adjustRightInd w:val="0"/>
              <w:spacing w:line="240" w:lineRule="auto"/>
              <w:rPr>
                <w:rFonts w:ascii="Arial" w:hAnsi="Arial" w:cs="Arial"/>
              </w:rPr>
            </w:pPr>
            <w:r w:rsidRPr="0071108F">
              <w:rPr>
                <w:rFonts w:ascii="Arial" w:hAnsi="Arial" w:cs="Arial"/>
              </w:rPr>
              <w:t>LA09/2023/0491/RM</w:t>
            </w:r>
          </w:p>
        </w:tc>
        <w:tc>
          <w:tcPr>
            <w:tcW w:w="3024" w:type="dxa"/>
          </w:tcPr>
          <w:p w14:paraId="430714C4" w14:textId="77777777" w:rsidR="0071108F" w:rsidRPr="0071108F" w:rsidRDefault="0071108F" w:rsidP="000836FA">
            <w:pPr>
              <w:widowControl w:val="0"/>
              <w:autoSpaceDE w:val="0"/>
              <w:autoSpaceDN w:val="0"/>
              <w:adjustRightInd w:val="0"/>
              <w:spacing w:line="240" w:lineRule="auto"/>
              <w:rPr>
                <w:rFonts w:ascii="Arial" w:hAnsi="Arial" w:cs="Arial"/>
              </w:rPr>
            </w:pPr>
            <w:r w:rsidRPr="0071108F">
              <w:rPr>
                <w:rFonts w:ascii="Arial" w:hAnsi="Arial" w:cs="Arial"/>
              </w:rPr>
              <w:t xml:space="preserve">60M N. of 20 </w:t>
            </w:r>
            <w:proofErr w:type="spellStart"/>
            <w:r w:rsidRPr="0071108F">
              <w:rPr>
                <w:rFonts w:ascii="Arial" w:hAnsi="Arial" w:cs="Arial"/>
              </w:rPr>
              <w:t>Annaghnaboe</w:t>
            </w:r>
            <w:proofErr w:type="spellEnd"/>
            <w:r w:rsidRPr="0071108F">
              <w:rPr>
                <w:rFonts w:ascii="Arial" w:hAnsi="Arial" w:cs="Arial"/>
              </w:rPr>
              <w:t xml:space="preserve"> Road, Coalisland</w:t>
            </w:r>
          </w:p>
        </w:tc>
        <w:tc>
          <w:tcPr>
            <w:tcW w:w="3345" w:type="dxa"/>
          </w:tcPr>
          <w:p w14:paraId="01B46ECF" w14:textId="77777777" w:rsidR="0071108F" w:rsidRPr="0071108F" w:rsidRDefault="0071108F" w:rsidP="000836FA">
            <w:pPr>
              <w:widowControl w:val="0"/>
              <w:autoSpaceDE w:val="0"/>
              <w:autoSpaceDN w:val="0"/>
              <w:adjustRightInd w:val="0"/>
              <w:spacing w:line="240" w:lineRule="auto"/>
              <w:rPr>
                <w:rFonts w:ascii="Arial" w:hAnsi="Arial" w:cs="Arial"/>
              </w:rPr>
            </w:pPr>
            <w:r w:rsidRPr="0071108F">
              <w:rPr>
                <w:rFonts w:ascii="Arial" w:hAnsi="Arial" w:cs="Arial"/>
              </w:rPr>
              <w:t>Dwelling</w:t>
            </w:r>
          </w:p>
        </w:tc>
      </w:tr>
      <w:tr w:rsidR="0071108F" w:rsidRPr="0071108F" w14:paraId="457DCA95" w14:textId="77777777" w:rsidTr="0071108F">
        <w:tc>
          <w:tcPr>
            <w:tcW w:w="2670" w:type="dxa"/>
          </w:tcPr>
          <w:p w14:paraId="4168E7C6" w14:textId="77777777" w:rsidR="0071108F" w:rsidRPr="0071108F" w:rsidRDefault="0071108F" w:rsidP="000836FA">
            <w:pPr>
              <w:widowControl w:val="0"/>
              <w:autoSpaceDE w:val="0"/>
              <w:autoSpaceDN w:val="0"/>
              <w:adjustRightInd w:val="0"/>
              <w:spacing w:line="240" w:lineRule="auto"/>
              <w:rPr>
                <w:rFonts w:ascii="Arial" w:hAnsi="Arial" w:cs="Arial"/>
              </w:rPr>
            </w:pPr>
            <w:r w:rsidRPr="0071108F">
              <w:rPr>
                <w:rFonts w:ascii="Arial" w:hAnsi="Arial" w:cs="Arial"/>
              </w:rPr>
              <w:t>LA09/2023/0493/F</w:t>
            </w:r>
          </w:p>
        </w:tc>
        <w:tc>
          <w:tcPr>
            <w:tcW w:w="3024" w:type="dxa"/>
          </w:tcPr>
          <w:p w14:paraId="709077CF" w14:textId="77777777" w:rsidR="0071108F" w:rsidRPr="0071108F" w:rsidRDefault="0071108F" w:rsidP="000836FA">
            <w:pPr>
              <w:widowControl w:val="0"/>
              <w:autoSpaceDE w:val="0"/>
              <w:autoSpaceDN w:val="0"/>
              <w:adjustRightInd w:val="0"/>
              <w:spacing w:line="240" w:lineRule="auto"/>
              <w:rPr>
                <w:rFonts w:ascii="Arial" w:hAnsi="Arial" w:cs="Arial"/>
              </w:rPr>
            </w:pPr>
            <w:r w:rsidRPr="0071108F">
              <w:rPr>
                <w:rFonts w:ascii="Arial" w:hAnsi="Arial" w:cs="Arial"/>
              </w:rPr>
              <w:t xml:space="preserve">McGrath Engineering Ltd, 200 </w:t>
            </w:r>
            <w:proofErr w:type="spellStart"/>
            <w:r w:rsidRPr="0071108F">
              <w:rPr>
                <w:rFonts w:ascii="Arial" w:hAnsi="Arial" w:cs="Arial"/>
              </w:rPr>
              <w:t>Annagher</w:t>
            </w:r>
            <w:proofErr w:type="spellEnd"/>
            <w:r w:rsidRPr="0071108F">
              <w:rPr>
                <w:rFonts w:ascii="Arial" w:hAnsi="Arial" w:cs="Arial"/>
              </w:rPr>
              <w:t xml:space="preserve"> Road, Coalisland</w:t>
            </w:r>
          </w:p>
        </w:tc>
        <w:tc>
          <w:tcPr>
            <w:tcW w:w="3345" w:type="dxa"/>
          </w:tcPr>
          <w:p w14:paraId="71513B14" w14:textId="77777777" w:rsidR="0071108F" w:rsidRPr="0071108F" w:rsidRDefault="0071108F" w:rsidP="000836FA">
            <w:pPr>
              <w:widowControl w:val="0"/>
              <w:autoSpaceDE w:val="0"/>
              <w:autoSpaceDN w:val="0"/>
              <w:adjustRightInd w:val="0"/>
              <w:spacing w:line="240" w:lineRule="auto"/>
              <w:rPr>
                <w:rFonts w:ascii="Arial" w:hAnsi="Arial" w:cs="Arial"/>
              </w:rPr>
            </w:pPr>
            <w:r w:rsidRPr="0071108F">
              <w:rPr>
                <w:rFonts w:ascii="Arial" w:hAnsi="Arial" w:cs="Arial"/>
              </w:rPr>
              <w:t xml:space="preserve">Retention of concrete yard </w:t>
            </w:r>
          </w:p>
        </w:tc>
      </w:tr>
      <w:tr w:rsidR="0071108F" w:rsidRPr="0071108F" w14:paraId="1ACEE624" w14:textId="77777777" w:rsidTr="0071108F">
        <w:tc>
          <w:tcPr>
            <w:tcW w:w="2670" w:type="dxa"/>
          </w:tcPr>
          <w:p w14:paraId="4CD1FA35" w14:textId="77777777" w:rsidR="0071108F" w:rsidRPr="0071108F" w:rsidRDefault="0071108F" w:rsidP="000836FA">
            <w:pPr>
              <w:widowControl w:val="0"/>
              <w:autoSpaceDE w:val="0"/>
              <w:autoSpaceDN w:val="0"/>
              <w:adjustRightInd w:val="0"/>
              <w:spacing w:line="240" w:lineRule="auto"/>
              <w:rPr>
                <w:rFonts w:ascii="Arial" w:hAnsi="Arial" w:cs="Arial"/>
              </w:rPr>
            </w:pPr>
            <w:r w:rsidRPr="0071108F">
              <w:rPr>
                <w:rFonts w:ascii="Arial" w:hAnsi="Arial" w:cs="Arial"/>
              </w:rPr>
              <w:t>LA09/2023/0495/F</w:t>
            </w:r>
          </w:p>
        </w:tc>
        <w:tc>
          <w:tcPr>
            <w:tcW w:w="3024" w:type="dxa"/>
          </w:tcPr>
          <w:p w14:paraId="2E788EB5" w14:textId="77777777" w:rsidR="0071108F" w:rsidRPr="0071108F" w:rsidRDefault="0071108F" w:rsidP="000836FA">
            <w:pPr>
              <w:widowControl w:val="0"/>
              <w:autoSpaceDE w:val="0"/>
              <w:autoSpaceDN w:val="0"/>
              <w:adjustRightInd w:val="0"/>
              <w:spacing w:line="240" w:lineRule="auto"/>
              <w:rPr>
                <w:rFonts w:ascii="Arial" w:hAnsi="Arial" w:cs="Arial"/>
              </w:rPr>
            </w:pPr>
            <w:r w:rsidRPr="0071108F">
              <w:rPr>
                <w:rFonts w:ascii="Arial" w:hAnsi="Arial" w:cs="Arial"/>
              </w:rPr>
              <w:t xml:space="preserve">11 </w:t>
            </w:r>
            <w:proofErr w:type="spellStart"/>
            <w:r w:rsidRPr="0071108F">
              <w:rPr>
                <w:rFonts w:ascii="Arial" w:hAnsi="Arial" w:cs="Arial"/>
              </w:rPr>
              <w:t>Lurgylea</w:t>
            </w:r>
            <w:proofErr w:type="spellEnd"/>
            <w:r w:rsidRPr="0071108F">
              <w:rPr>
                <w:rFonts w:ascii="Arial" w:hAnsi="Arial" w:cs="Arial"/>
              </w:rPr>
              <w:t xml:space="preserve"> Road, </w:t>
            </w:r>
            <w:proofErr w:type="spellStart"/>
            <w:r w:rsidRPr="0071108F">
              <w:rPr>
                <w:rFonts w:ascii="Arial" w:hAnsi="Arial" w:cs="Arial"/>
              </w:rPr>
              <w:t>Galbally</w:t>
            </w:r>
            <w:proofErr w:type="spellEnd"/>
          </w:p>
        </w:tc>
        <w:tc>
          <w:tcPr>
            <w:tcW w:w="3345" w:type="dxa"/>
          </w:tcPr>
          <w:p w14:paraId="62078C38" w14:textId="77777777" w:rsidR="0071108F" w:rsidRPr="0071108F" w:rsidRDefault="0071108F" w:rsidP="000836FA">
            <w:pPr>
              <w:widowControl w:val="0"/>
              <w:autoSpaceDE w:val="0"/>
              <w:autoSpaceDN w:val="0"/>
              <w:adjustRightInd w:val="0"/>
              <w:spacing w:line="240" w:lineRule="auto"/>
              <w:rPr>
                <w:rFonts w:ascii="Arial" w:hAnsi="Arial" w:cs="Arial"/>
              </w:rPr>
            </w:pPr>
            <w:r w:rsidRPr="0071108F">
              <w:rPr>
                <w:rFonts w:ascii="Arial" w:hAnsi="Arial" w:cs="Arial"/>
              </w:rPr>
              <w:t>Extension</w:t>
            </w:r>
          </w:p>
        </w:tc>
      </w:tr>
      <w:tr w:rsidR="0071108F" w:rsidRPr="0071108F" w14:paraId="70F9A05E" w14:textId="77777777" w:rsidTr="0071108F">
        <w:tc>
          <w:tcPr>
            <w:tcW w:w="2670" w:type="dxa"/>
            <w:hideMark/>
          </w:tcPr>
          <w:p w14:paraId="2325C1F0" w14:textId="77777777" w:rsidR="0071108F" w:rsidRPr="0071108F" w:rsidRDefault="0071108F" w:rsidP="000836FA">
            <w:pPr>
              <w:widowControl w:val="0"/>
              <w:autoSpaceDE w:val="0"/>
              <w:autoSpaceDN w:val="0"/>
              <w:adjustRightInd w:val="0"/>
              <w:spacing w:line="240" w:lineRule="auto"/>
              <w:rPr>
                <w:rFonts w:ascii="Arial" w:hAnsi="Arial" w:cs="Arial"/>
                <w:lang w:eastAsia="en-GB"/>
              </w:rPr>
            </w:pPr>
            <w:r w:rsidRPr="0071108F">
              <w:rPr>
                <w:rFonts w:ascii="Arial" w:hAnsi="Arial" w:cs="Arial"/>
                <w:lang w:eastAsia="en-GB"/>
              </w:rPr>
              <w:t>LA09/2023/0501/F</w:t>
            </w:r>
          </w:p>
        </w:tc>
        <w:tc>
          <w:tcPr>
            <w:tcW w:w="3024" w:type="dxa"/>
            <w:hideMark/>
          </w:tcPr>
          <w:p w14:paraId="7A8DC723" w14:textId="77777777" w:rsidR="0071108F" w:rsidRPr="0071108F" w:rsidRDefault="0071108F" w:rsidP="000836FA">
            <w:pPr>
              <w:widowControl w:val="0"/>
              <w:autoSpaceDE w:val="0"/>
              <w:autoSpaceDN w:val="0"/>
              <w:adjustRightInd w:val="0"/>
              <w:spacing w:line="240" w:lineRule="auto"/>
              <w:rPr>
                <w:rFonts w:ascii="Arial" w:hAnsi="Arial" w:cs="Arial"/>
                <w:lang w:eastAsia="en-GB"/>
              </w:rPr>
            </w:pPr>
            <w:r w:rsidRPr="0071108F">
              <w:rPr>
                <w:rFonts w:ascii="Arial" w:hAnsi="Arial" w:cs="Arial"/>
                <w:lang w:eastAsia="en-GB"/>
              </w:rPr>
              <w:t xml:space="preserve">63m N.E. of 66 </w:t>
            </w:r>
            <w:proofErr w:type="spellStart"/>
            <w:r w:rsidRPr="0071108F">
              <w:rPr>
                <w:rFonts w:ascii="Arial" w:hAnsi="Arial" w:cs="Arial"/>
                <w:lang w:eastAsia="en-GB"/>
              </w:rPr>
              <w:t>Aghintain</w:t>
            </w:r>
            <w:proofErr w:type="spellEnd"/>
            <w:r w:rsidRPr="0071108F">
              <w:rPr>
                <w:rFonts w:ascii="Arial" w:hAnsi="Arial" w:cs="Arial"/>
                <w:lang w:eastAsia="en-GB"/>
              </w:rPr>
              <w:t xml:space="preserve"> Road, </w:t>
            </w:r>
            <w:proofErr w:type="spellStart"/>
            <w:r w:rsidRPr="0071108F">
              <w:rPr>
                <w:rFonts w:ascii="Arial" w:hAnsi="Arial" w:cs="Arial"/>
                <w:lang w:eastAsia="en-GB"/>
              </w:rPr>
              <w:t>Fivemiletown</w:t>
            </w:r>
            <w:proofErr w:type="spellEnd"/>
          </w:p>
        </w:tc>
        <w:tc>
          <w:tcPr>
            <w:tcW w:w="3345" w:type="dxa"/>
            <w:hideMark/>
          </w:tcPr>
          <w:p w14:paraId="2C1D7756" w14:textId="77777777" w:rsidR="0071108F" w:rsidRPr="0071108F" w:rsidRDefault="0071108F" w:rsidP="000836FA">
            <w:pPr>
              <w:widowControl w:val="0"/>
              <w:autoSpaceDE w:val="0"/>
              <w:autoSpaceDN w:val="0"/>
              <w:adjustRightInd w:val="0"/>
              <w:spacing w:line="240" w:lineRule="auto"/>
              <w:rPr>
                <w:rFonts w:ascii="Arial" w:hAnsi="Arial" w:cs="Arial"/>
                <w:lang w:eastAsia="en-GB"/>
              </w:rPr>
            </w:pPr>
            <w:r w:rsidRPr="0071108F">
              <w:rPr>
                <w:rFonts w:ascii="Arial" w:hAnsi="Arial" w:cs="Arial"/>
                <w:lang w:eastAsia="en-GB"/>
              </w:rPr>
              <w:t xml:space="preserve">Dwelling </w:t>
            </w:r>
          </w:p>
        </w:tc>
      </w:tr>
      <w:tr w:rsidR="0071108F" w:rsidRPr="0071108F" w14:paraId="242086E5" w14:textId="77777777" w:rsidTr="0071108F">
        <w:tc>
          <w:tcPr>
            <w:tcW w:w="2670" w:type="dxa"/>
            <w:hideMark/>
          </w:tcPr>
          <w:p w14:paraId="3404CA17" w14:textId="77777777" w:rsidR="0071108F" w:rsidRPr="0071108F" w:rsidRDefault="0071108F" w:rsidP="000836FA">
            <w:pPr>
              <w:widowControl w:val="0"/>
              <w:autoSpaceDE w:val="0"/>
              <w:autoSpaceDN w:val="0"/>
              <w:adjustRightInd w:val="0"/>
              <w:spacing w:line="240" w:lineRule="auto"/>
              <w:rPr>
                <w:rFonts w:ascii="Arial" w:hAnsi="Arial" w:cs="Arial"/>
                <w:lang w:eastAsia="en-GB"/>
              </w:rPr>
            </w:pPr>
            <w:r w:rsidRPr="0071108F">
              <w:rPr>
                <w:rFonts w:ascii="Arial" w:hAnsi="Arial" w:cs="Arial"/>
                <w:lang w:eastAsia="en-GB"/>
              </w:rPr>
              <w:t>LA09/2023/0496/F</w:t>
            </w:r>
          </w:p>
        </w:tc>
        <w:tc>
          <w:tcPr>
            <w:tcW w:w="3024" w:type="dxa"/>
            <w:hideMark/>
          </w:tcPr>
          <w:p w14:paraId="36C9A9D9" w14:textId="77777777" w:rsidR="0071108F" w:rsidRPr="0071108F" w:rsidRDefault="0071108F" w:rsidP="000836FA">
            <w:pPr>
              <w:widowControl w:val="0"/>
              <w:autoSpaceDE w:val="0"/>
              <w:autoSpaceDN w:val="0"/>
              <w:adjustRightInd w:val="0"/>
              <w:spacing w:line="240" w:lineRule="auto"/>
              <w:rPr>
                <w:rFonts w:ascii="Arial" w:hAnsi="Arial" w:cs="Arial"/>
                <w:lang w:eastAsia="en-GB"/>
              </w:rPr>
            </w:pPr>
            <w:r w:rsidRPr="0071108F">
              <w:rPr>
                <w:rFonts w:ascii="Arial" w:hAnsi="Arial" w:cs="Arial"/>
                <w:lang w:eastAsia="en-GB"/>
              </w:rPr>
              <w:t xml:space="preserve">128 </w:t>
            </w:r>
            <w:proofErr w:type="spellStart"/>
            <w:r w:rsidRPr="0071108F">
              <w:rPr>
                <w:rFonts w:ascii="Arial" w:hAnsi="Arial" w:cs="Arial"/>
                <w:lang w:eastAsia="en-GB"/>
              </w:rPr>
              <w:t>Goland</w:t>
            </w:r>
            <w:proofErr w:type="spellEnd"/>
            <w:r w:rsidRPr="0071108F">
              <w:rPr>
                <w:rFonts w:ascii="Arial" w:hAnsi="Arial" w:cs="Arial"/>
                <w:lang w:eastAsia="en-GB"/>
              </w:rPr>
              <w:t xml:space="preserve"> Road, </w:t>
            </w:r>
            <w:proofErr w:type="spellStart"/>
            <w:r w:rsidRPr="0071108F">
              <w:rPr>
                <w:rFonts w:ascii="Arial" w:hAnsi="Arial" w:cs="Arial"/>
                <w:lang w:eastAsia="en-GB"/>
              </w:rPr>
              <w:t>Ballygawley</w:t>
            </w:r>
            <w:proofErr w:type="spellEnd"/>
          </w:p>
        </w:tc>
        <w:tc>
          <w:tcPr>
            <w:tcW w:w="3345" w:type="dxa"/>
            <w:hideMark/>
          </w:tcPr>
          <w:p w14:paraId="7185CD56" w14:textId="77777777" w:rsidR="0071108F" w:rsidRPr="0071108F" w:rsidRDefault="0071108F" w:rsidP="000836FA">
            <w:pPr>
              <w:widowControl w:val="0"/>
              <w:autoSpaceDE w:val="0"/>
              <w:autoSpaceDN w:val="0"/>
              <w:adjustRightInd w:val="0"/>
              <w:spacing w:line="240" w:lineRule="auto"/>
              <w:rPr>
                <w:rFonts w:ascii="Arial" w:hAnsi="Arial" w:cs="Arial"/>
                <w:lang w:eastAsia="en-GB"/>
              </w:rPr>
            </w:pPr>
            <w:r w:rsidRPr="0071108F">
              <w:rPr>
                <w:rFonts w:ascii="Arial" w:hAnsi="Arial" w:cs="Arial"/>
                <w:lang w:eastAsia="en-GB"/>
              </w:rPr>
              <w:t xml:space="preserve">Change of house type </w:t>
            </w:r>
          </w:p>
        </w:tc>
      </w:tr>
      <w:tr w:rsidR="0071108F" w:rsidRPr="0071108F" w14:paraId="5AD2B5FC" w14:textId="77777777" w:rsidTr="0071108F">
        <w:tc>
          <w:tcPr>
            <w:tcW w:w="2670" w:type="dxa"/>
            <w:hideMark/>
          </w:tcPr>
          <w:p w14:paraId="5BA0725F" w14:textId="77777777" w:rsidR="0071108F" w:rsidRPr="0071108F" w:rsidRDefault="0071108F" w:rsidP="000836FA">
            <w:pPr>
              <w:widowControl w:val="0"/>
              <w:autoSpaceDE w:val="0"/>
              <w:autoSpaceDN w:val="0"/>
              <w:adjustRightInd w:val="0"/>
              <w:spacing w:line="240" w:lineRule="auto"/>
              <w:rPr>
                <w:rFonts w:ascii="Arial" w:hAnsi="Arial" w:cs="Arial"/>
                <w:lang w:eastAsia="en-GB"/>
              </w:rPr>
            </w:pPr>
            <w:r w:rsidRPr="0071108F">
              <w:rPr>
                <w:rFonts w:ascii="Arial" w:hAnsi="Arial" w:cs="Arial"/>
                <w:lang w:eastAsia="en-GB"/>
              </w:rPr>
              <w:t>LA09/2023/0498/O</w:t>
            </w:r>
          </w:p>
        </w:tc>
        <w:tc>
          <w:tcPr>
            <w:tcW w:w="3024" w:type="dxa"/>
            <w:hideMark/>
          </w:tcPr>
          <w:p w14:paraId="35508F56" w14:textId="77777777" w:rsidR="0071108F" w:rsidRPr="0071108F" w:rsidRDefault="0071108F" w:rsidP="000836FA">
            <w:pPr>
              <w:widowControl w:val="0"/>
              <w:autoSpaceDE w:val="0"/>
              <w:autoSpaceDN w:val="0"/>
              <w:adjustRightInd w:val="0"/>
              <w:spacing w:line="240" w:lineRule="auto"/>
              <w:rPr>
                <w:rFonts w:ascii="Arial" w:hAnsi="Arial" w:cs="Arial"/>
                <w:lang w:eastAsia="en-GB"/>
              </w:rPr>
            </w:pPr>
            <w:r w:rsidRPr="0071108F">
              <w:rPr>
                <w:rFonts w:ascii="Arial" w:hAnsi="Arial" w:cs="Arial"/>
                <w:lang w:eastAsia="en-GB"/>
              </w:rPr>
              <w:t xml:space="preserve">Adj. to &amp; N. of 93 </w:t>
            </w:r>
            <w:proofErr w:type="spellStart"/>
            <w:r w:rsidRPr="0071108F">
              <w:rPr>
                <w:rFonts w:ascii="Arial" w:hAnsi="Arial" w:cs="Arial"/>
                <w:lang w:eastAsia="en-GB"/>
              </w:rPr>
              <w:t>Goland</w:t>
            </w:r>
            <w:proofErr w:type="spellEnd"/>
            <w:r w:rsidRPr="0071108F">
              <w:rPr>
                <w:rFonts w:ascii="Arial" w:hAnsi="Arial" w:cs="Arial"/>
                <w:lang w:eastAsia="en-GB"/>
              </w:rPr>
              <w:t xml:space="preserve"> Road, </w:t>
            </w:r>
            <w:proofErr w:type="spellStart"/>
            <w:r w:rsidRPr="0071108F">
              <w:rPr>
                <w:rFonts w:ascii="Arial" w:hAnsi="Arial" w:cs="Arial"/>
                <w:lang w:eastAsia="en-GB"/>
              </w:rPr>
              <w:t>Dungannon</w:t>
            </w:r>
            <w:proofErr w:type="spellEnd"/>
          </w:p>
        </w:tc>
        <w:tc>
          <w:tcPr>
            <w:tcW w:w="3345" w:type="dxa"/>
            <w:hideMark/>
          </w:tcPr>
          <w:p w14:paraId="6E97B480" w14:textId="77777777" w:rsidR="0071108F" w:rsidRPr="0071108F" w:rsidRDefault="0071108F" w:rsidP="000836FA">
            <w:pPr>
              <w:widowControl w:val="0"/>
              <w:autoSpaceDE w:val="0"/>
              <w:autoSpaceDN w:val="0"/>
              <w:adjustRightInd w:val="0"/>
              <w:spacing w:line="240" w:lineRule="auto"/>
              <w:rPr>
                <w:rFonts w:ascii="Arial" w:hAnsi="Arial" w:cs="Arial"/>
                <w:lang w:eastAsia="en-GB"/>
              </w:rPr>
            </w:pPr>
            <w:r w:rsidRPr="0071108F">
              <w:rPr>
                <w:rFonts w:ascii="Arial" w:hAnsi="Arial" w:cs="Arial"/>
                <w:lang w:eastAsia="en-GB"/>
              </w:rPr>
              <w:t>Replacement Dwelling</w:t>
            </w:r>
          </w:p>
        </w:tc>
      </w:tr>
    </w:tbl>
    <w:p w14:paraId="6BE3E3C1" w14:textId="77777777" w:rsidR="00D0628C" w:rsidRPr="0071108F" w:rsidRDefault="00D0628C">
      <w:pPr>
        <w:widowControl w:val="0"/>
        <w:autoSpaceDE w:val="0"/>
        <w:autoSpaceDN w:val="0"/>
        <w:adjustRightInd w:val="0"/>
        <w:spacing w:after="0" w:line="240" w:lineRule="auto"/>
        <w:rPr>
          <w:rFonts w:ascii="Arial" w:hAnsi="Arial" w:cs="Arial"/>
          <w:lang w:eastAsia="en-GB"/>
        </w:rPr>
      </w:pPr>
    </w:p>
    <w:p w14:paraId="20A56411" w14:textId="77777777" w:rsidR="00924B77" w:rsidRPr="0071108F" w:rsidRDefault="00924B77">
      <w:pPr>
        <w:widowControl w:val="0"/>
        <w:autoSpaceDE w:val="0"/>
        <w:autoSpaceDN w:val="0"/>
        <w:adjustRightInd w:val="0"/>
        <w:spacing w:after="0" w:line="240" w:lineRule="auto"/>
        <w:rPr>
          <w:rFonts w:ascii="Arial" w:hAnsi="Arial" w:cs="Arial"/>
          <w:sz w:val="24"/>
          <w:szCs w:val="24"/>
          <w:lang w:eastAsia="en-GB"/>
        </w:rPr>
      </w:pPr>
    </w:p>
    <w:p w14:paraId="03FCAAE2" w14:textId="77777777" w:rsidR="00924B77" w:rsidRPr="0071108F" w:rsidRDefault="00924B77">
      <w:pPr>
        <w:widowControl w:val="0"/>
        <w:autoSpaceDE w:val="0"/>
        <w:autoSpaceDN w:val="0"/>
        <w:adjustRightInd w:val="0"/>
        <w:spacing w:after="0" w:line="240" w:lineRule="auto"/>
        <w:rPr>
          <w:rFonts w:ascii="Arial" w:hAnsi="Arial" w:cs="Arial"/>
          <w:sz w:val="24"/>
          <w:szCs w:val="24"/>
          <w:lang w:eastAsia="en-GB"/>
        </w:rPr>
      </w:pPr>
    </w:p>
    <w:p w14:paraId="0F345741" w14:textId="77777777" w:rsidR="00AB22BB" w:rsidRPr="0071108F" w:rsidRDefault="00AB22BB">
      <w:pPr>
        <w:widowControl w:val="0"/>
        <w:autoSpaceDE w:val="0"/>
        <w:autoSpaceDN w:val="0"/>
        <w:adjustRightInd w:val="0"/>
        <w:spacing w:after="0" w:line="240" w:lineRule="auto"/>
        <w:rPr>
          <w:rFonts w:ascii="Arial" w:hAnsi="Arial" w:cs="Arial"/>
          <w:sz w:val="24"/>
          <w:szCs w:val="24"/>
          <w:lang w:eastAsia="en-GB"/>
        </w:rPr>
      </w:pPr>
    </w:p>
    <w:p w14:paraId="66040019" w14:textId="77777777" w:rsidR="00AB22BB" w:rsidRPr="0071108F" w:rsidRDefault="00AB22BB">
      <w:pPr>
        <w:widowControl w:val="0"/>
        <w:autoSpaceDE w:val="0"/>
        <w:autoSpaceDN w:val="0"/>
        <w:adjustRightInd w:val="0"/>
        <w:spacing w:after="0" w:line="240" w:lineRule="auto"/>
        <w:rPr>
          <w:rFonts w:ascii="Arial" w:hAnsi="Arial" w:cs="Arial"/>
          <w:lang w:eastAsia="en-GB"/>
        </w:rPr>
      </w:pPr>
    </w:p>
    <w:p w14:paraId="4284B4B8" w14:textId="77777777" w:rsidR="00D0628C" w:rsidRPr="0071108F" w:rsidRDefault="00D0628C">
      <w:pPr>
        <w:widowControl w:val="0"/>
        <w:autoSpaceDE w:val="0"/>
        <w:autoSpaceDN w:val="0"/>
        <w:adjustRightInd w:val="0"/>
        <w:spacing w:after="0" w:line="240" w:lineRule="auto"/>
        <w:rPr>
          <w:rFonts w:ascii="Arial" w:hAnsi="Arial" w:cs="Arial"/>
          <w:lang w:eastAsia="en-GB"/>
        </w:rPr>
      </w:pPr>
    </w:p>
    <w:sectPr w:rsidR="00D0628C" w:rsidRPr="00711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262835"/>
    <w:rsid w:val="00381A53"/>
    <w:rsid w:val="003929B1"/>
    <w:rsid w:val="003E2F4A"/>
    <w:rsid w:val="0071108F"/>
    <w:rsid w:val="00714BBC"/>
    <w:rsid w:val="007562E4"/>
    <w:rsid w:val="00924B77"/>
    <w:rsid w:val="00994529"/>
    <w:rsid w:val="00A42342"/>
    <w:rsid w:val="00AB22BB"/>
    <w:rsid w:val="00BA746A"/>
    <w:rsid w:val="00C56F53"/>
    <w:rsid w:val="00C62EFC"/>
    <w:rsid w:val="00CC5765"/>
    <w:rsid w:val="00CF3EF7"/>
    <w:rsid w:val="00D0628C"/>
    <w:rsid w:val="00ED45E2"/>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F64F9B"/>
  <w14:defaultImageDpi w14:val="0"/>
  <w15:docId w15:val="{8D6C5070-08D2-4553-BC0A-CAD0AD97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table" w:styleId="TableGrid">
    <w:name w:val="Table Grid"/>
    <w:basedOn w:val="TableNormal"/>
    <w:uiPriority w:val="39"/>
    <w:rsid w:val="00711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6284">
      <w:marLeft w:val="0"/>
      <w:marRight w:val="0"/>
      <w:marTop w:val="0"/>
      <w:marBottom w:val="0"/>
      <w:divBdr>
        <w:top w:val="none" w:sz="0" w:space="0" w:color="auto"/>
        <w:left w:val="none" w:sz="0" w:space="0" w:color="auto"/>
        <w:bottom w:val="none" w:sz="0" w:space="0" w:color="auto"/>
        <w:right w:val="none" w:sz="0" w:space="0" w:color="auto"/>
      </w:divBdr>
    </w:div>
    <w:div w:id="128596285">
      <w:marLeft w:val="0"/>
      <w:marRight w:val="0"/>
      <w:marTop w:val="0"/>
      <w:marBottom w:val="0"/>
      <w:divBdr>
        <w:top w:val="none" w:sz="0" w:space="0" w:color="auto"/>
        <w:left w:val="none" w:sz="0" w:space="0" w:color="auto"/>
        <w:bottom w:val="none" w:sz="0" w:space="0" w:color="auto"/>
        <w:right w:val="none" w:sz="0" w:space="0" w:color="auto"/>
      </w:divBdr>
    </w:div>
    <w:div w:id="128596286">
      <w:marLeft w:val="0"/>
      <w:marRight w:val="0"/>
      <w:marTop w:val="0"/>
      <w:marBottom w:val="0"/>
      <w:divBdr>
        <w:top w:val="none" w:sz="0" w:space="0" w:color="auto"/>
        <w:left w:val="none" w:sz="0" w:space="0" w:color="auto"/>
        <w:bottom w:val="none" w:sz="0" w:space="0" w:color="auto"/>
        <w:right w:val="none" w:sz="0" w:space="0" w:color="auto"/>
      </w:divBdr>
    </w:div>
    <w:div w:id="157885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Michael McGlade</cp:lastModifiedBy>
  <cp:revision>2</cp:revision>
  <dcterms:created xsi:type="dcterms:W3CDTF">2023-05-15T08:27:00Z</dcterms:created>
  <dcterms:modified xsi:type="dcterms:W3CDTF">2023-05-15T08:27:00Z</dcterms:modified>
</cp:coreProperties>
</file>